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F5" w:rsidRDefault="00A247F5" w:rsidP="00A247F5">
      <w:pPr>
        <w:pStyle w:val="NoSpacing"/>
        <w:rPr>
          <w:rFonts w:ascii="Bookman Old Style" w:eastAsia="Times New Roman" w:hAnsi="Bookman Old Style" w:cs="Times New Roman"/>
          <w:b/>
          <w:szCs w:val="20"/>
          <w:lang w:eastAsia="en-CA"/>
        </w:rPr>
      </w:pPr>
      <w:r>
        <w:rPr>
          <w:rFonts w:ascii="Bookman Old Style" w:eastAsia="Times New Roman" w:hAnsi="Bookman Old Style" w:cs="Times New Roman"/>
          <w:b/>
          <w:szCs w:val="20"/>
          <w:lang w:eastAsia="en-CA"/>
        </w:rPr>
        <w:t xml:space="preserve">FOUR   </w:t>
      </w:r>
      <w:r w:rsidRPr="00F359CC">
        <w:rPr>
          <w:rFonts w:ascii="Bookman Old Style" w:eastAsia="Times New Roman" w:hAnsi="Bookman Old Style" w:cs="Times New Roman"/>
          <w:b/>
          <w:szCs w:val="20"/>
          <w:lang w:eastAsia="en-CA"/>
        </w:rPr>
        <w:t xml:space="preserve">Are you familiar with the draft recommendations of the Uptown-Douglas Corridor </w:t>
      </w:r>
    </w:p>
    <w:p w:rsidR="00A247F5" w:rsidRDefault="00A247F5" w:rsidP="00A247F5">
      <w:pPr>
        <w:pStyle w:val="NoSpacing"/>
        <w:rPr>
          <w:rFonts w:ascii="Bookman Old Style" w:hAnsi="Bookman Old Style"/>
          <w:b/>
          <w:szCs w:val="20"/>
        </w:rPr>
      </w:pPr>
      <w:r>
        <w:rPr>
          <w:rFonts w:ascii="Bookman Old Style" w:eastAsia="Times New Roman" w:hAnsi="Bookman Old Style" w:cs="Times New Roman"/>
          <w:b/>
          <w:szCs w:val="20"/>
          <w:lang w:eastAsia="en-CA"/>
        </w:rPr>
        <w:t xml:space="preserve">           </w:t>
      </w:r>
      <w:r w:rsidRPr="00F359CC">
        <w:rPr>
          <w:rFonts w:ascii="Bookman Old Style" w:eastAsia="Times New Roman" w:hAnsi="Bookman Old Style" w:cs="Times New Roman"/>
          <w:b/>
          <w:szCs w:val="20"/>
          <w:lang w:eastAsia="en-CA"/>
        </w:rPr>
        <w:t xml:space="preserve">Study?, </w:t>
      </w:r>
      <w:r w:rsidRPr="00F359CC">
        <w:rPr>
          <w:rFonts w:ascii="Bookman Old Style" w:hAnsi="Bookman Old Style"/>
          <w:b/>
          <w:szCs w:val="20"/>
        </w:rPr>
        <w:t xml:space="preserve">which specific idea from that study would you most like to see </w:t>
      </w:r>
    </w:p>
    <w:p w:rsidR="00A247F5" w:rsidRDefault="00A247F5" w:rsidP="00A247F5">
      <w:pPr>
        <w:pStyle w:val="NoSpacing"/>
        <w:rPr>
          <w:rFonts w:ascii="Bookman Old Style" w:hAnsi="Bookman Old Style"/>
          <w:b/>
          <w:szCs w:val="20"/>
        </w:rPr>
      </w:pPr>
      <w:r>
        <w:rPr>
          <w:rFonts w:ascii="Bookman Old Style" w:hAnsi="Bookman Old Style"/>
          <w:b/>
          <w:szCs w:val="20"/>
        </w:rPr>
        <w:t xml:space="preserve">           </w:t>
      </w:r>
      <w:r w:rsidRPr="00F359CC">
        <w:rPr>
          <w:rFonts w:ascii="Bookman Old Style" w:hAnsi="Bookman Old Style"/>
          <w:b/>
          <w:szCs w:val="20"/>
        </w:rPr>
        <w:t>implemented?</w:t>
      </w:r>
    </w:p>
    <w:p w:rsidR="00A247F5" w:rsidRDefault="00A247F5" w:rsidP="00A247F5">
      <w:pPr>
        <w:pStyle w:val="NoSpacing"/>
        <w:ind w:left="360"/>
        <w:rPr>
          <w:rFonts w:ascii="Bookman Old Style" w:hAnsi="Bookman Old Style"/>
          <w:b/>
          <w:szCs w:val="20"/>
        </w:rPr>
      </w:pPr>
    </w:p>
    <w:p w:rsidR="00A247F5" w:rsidRDefault="00A247F5" w:rsidP="00A247F5">
      <w:pPr>
        <w:pStyle w:val="NoSpacing"/>
        <w:ind w:left="360"/>
        <w:rPr>
          <w:rFonts w:ascii="Bookman Old Style" w:hAnsi="Bookman Old Style"/>
          <w:b/>
          <w:szCs w:val="20"/>
        </w:rPr>
      </w:pPr>
    </w:p>
    <w:p w:rsidR="00A247F5" w:rsidRDefault="00A247F5" w:rsidP="00A247F5">
      <w:pPr>
        <w:pStyle w:val="NoSpacing"/>
        <w:rPr>
          <w:rFonts w:ascii="Bookman Old Style" w:hAnsi="Bookman Old Style"/>
          <w:szCs w:val="20"/>
        </w:rPr>
      </w:pPr>
      <w:r w:rsidRPr="00D05B53">
        <w:rPr>
          <w:rFonts w:ascii="Bookman Old Style" w:hAnsi="Bookman Old Style"/>
          <w:szCs w:val="20"/>
          <w:u w:val="single"/>
        </w:rPr>
        <w:t>Benjamin Allan</w:t>
      </w:r>
      <w:r>
        <w:rPr>
          <w:rFonts w:ascii="Bookman Old Style" w:eastAsia="Times New Roman" w:hAnsi="Bookman Old Style" w:cs="Times New Roman"/>
          <w:szCs w:val="20"/>
          <w:lang w:eastAsia="en-CA"/>
        </w:rPr>
        <w:t xml:space="preserve">   </w:t>
      </w:r>
      <w:r>
        <w:rPr>
          <w:rFonts w:ascii="Bookman Old Style" w:hAnsi="Bookman Old Style"/>
          <w:szCs w:val="20"/>
        </w:rPr>
        <w:t xml:space="preserve"> There are several I would like to see take shape, the creation of a transit up, Saanich would need to work with BC transit and the transit commission. This area is to become core of Saanich so economic development is key as well as public plazas, and greenspaces but outmost must be public safety. </w:t>
      </w:r>
    </w:p>
    <w:p w:rsidR="00A247F5" w:rsidRDefault="00A247F5" w:rsidP="00A247F5">
      <w:pPr>
        <w:pStyle w:val="NoSpacing"/>
        <w:rPr>
          <w:rFonts w:ascii="Bookman Old Style" w:hAnsi="Bookman Old Style"/>
          <w:b/>
          <w:szCs w:val="20"/>
        </w:rPr>
      </w:pPr>
    </w:p>
    <w:p w:rsidR="00A247F5" w:rsidRDefault="00A247F5" w:rsidP="00A247F5">
      <w:pPr>
        <w:pStyle w:val="NoSpacing"/>
        <w:ind w:left="360"/>
        <w:rPr>
          <w:rFonts w:ascii="Bookman Old Style" w:hAnsi="Bookman Old Style"/>
          <w:b/>
          <w:szCs w:val="20"/>
        </w:rPr>
      </w:pPr>
    </w:p>
    <w:p w:rsidR="00A247F5" w:rsidRDefault="00A247F5" w:rsidP="00A247F5">
      <w:pPr>
        <w:pStyle w:val="NormalWeb"/>
        <w:spacing w:before="0" w:beforeAutospacing="0" w:after="0" w:afterAutospacing="0"/>
        <w:textAlignment w:val="baseline"/>
        <w:rPr>
          <w:rFonts w:ascii="Bookman Old Style" w:hAnsi="Bookman Old Style"/>
          <w:color w:val="000000"/>
          <w:sz w:val="20"/>
          <w:szCs w:val="20"/>
        </w:rPr>
      </w:pPr>
      <w:r w:rsidRPr="004F5D1B">
        <w:rPr>
          <w:rFonts w:ascii="Bookman Old Style" w:hAnsi="Bookman Old Style"/>
          <w:color w:val="000000"/>
          <w:sz w:val="20"/>
          <w:szCs w:val="20"/>
          <w:u w:val="single"/>
        </w:rPr>
        <w:t>Trevor Barry</w:t>
      </w:r>
      <w:r>
        <w:rPr>
          <w:rFonts w:ascii="Bookman Old Style" w:hAnsi="Bookman Old Style"/>
          <w:color w:val="000000"/>
          <w:sz w:val="20"/>
          <w:szCs w:val="20"/>
        </w:rPr>
        <w:t xml:space="preserve">  a - on the citizen advisory committee, so YES.</w:t>
      </w:r>
    </w:p>
    <w:p w:rsidR="00A247F5" w:rsidRDefault="00A247F5" w:rsidP="00A247F5">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b - Like to see Saanich/CRD/newAuthority (local gov) take over blanshard, ravine, vernon, douglas, from the ProvinceHwys.</w:t>
      </w:r>
    </w:p>
    <w:p w:rsidR="00A247F5" w:rsidRDefault="00A247F5" w:rsidP="00A247F5">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c - like to see the couplet redesign from the charette given proper consideration and study.</w:t>
      </w:r>
    </w:p>
    <w:p w:rsidR="00A247F5" w:rsidRDefault="00A247F5" w:rsidP="00A247F5">
      <w:pPr>
        <w:rPr>
          <w:rFonts w:ascii="Times New Roman" w:hAnsi="Times New Roman"/>
          <w:sz w:val="24"/>
          <w:szCs w:val="24"/>
        </w:rPr>
      </w:pPr>
    </w:p>
    <w:p w:rsidR="00A247F5" w:rsidRDefault="00A247F5" w:rsidP="00A247F5">
      <w:r w:rsidRPr="004F5D1B">
        <w:rPr>
          <w:u w:val="single"/>
        </w:rPr>
        <w:t>Susan Brice</w:t>
      </w:r>
      <w:r>
        <w:t xml:space="preserve">     Create active and engaging public places including plazas, parks and walkable connections.</w:t>
      </w:r>
    </w:p>
    <w:p w:rsidR="00A247F5" w:rsidRDefault="00A247F5" w:rsidP="00A247F5">
      <w:pPr>
        <w:pStyle w:val="HTMLPreformatted"/>
      </w:pPr>
      <w:r w:rsidRPr="004F5D1B">
        <w:rPr>
          <w:u w:val="single"/>
        </w:rPr>
        <w:t>Judy Brownoff</w:t>
      </w:r>
      <w:r w:rsidRPr="004F5D1B">
        <w:t xml:space="preserve">   </w:t>
      </w:r>
      <w:r>
        <w:t xml:space="preserve"> Have not seen final draft. I got excited about directing traffic differently at Blanshard and Saanich Road but after analysis it would not work. I think it is key to keep our industrial lands. I’m looking forward to seeing final version.</w:t>
      </w:r>
    </w:p>
    <w:p w:rsidR="00A247F5" w:rsidRDefault="00A247F5" w:rsidP="00A247F5">
      <w:pPr>
        <w:rPr>
          <w:rFonts w:ascii="Times New Roman" w:hAnsi="Times New Roman"/>
          <w:sz w:val="24"/>
          <w:szCs w:val="24"/>
        </w:rPr>
      </w:pPr>
    </w:p>
    <w:p w:rsidR="0083618B" w:rsidRPr="00DF12C6" w:rsidRDefault="0083618B" w:rsidP="0083618B">
      <w:pPr>
        <w:pStyle w:val="NoSpacing"/>
        <w:rPr>
          <w:rFonts w:ascii="Bookman Old Style" w:hAnsi="Bookman Old Style"/>
          <w:b/>
          <w:i/>
          <w:szCs w:val="20"/>
        </w:rPr>
      </w:pPr>
      <w:r w:rsidRPr="00EB0708">
        <w:rPr>
          <w:rFonts w:ascii="Bookman Old Style" w:hAnsi="Bookman Old Style"/>
          <w:szCs w:val="20"/>
          <w:u w:val="single"/>
        </w:rPr>
        <w:t>Fred Haynes</w:t>
      </w:r>
      <w:r w:rsidRPr="00EB0708">
        <w:rPr>
          <w:rFonts w:ascii="Bookman Old Style" w:hAnsi="Bookman Old Style"/>
          <w:i/>
          <w:szCs w:val="20"/>
        </w:rPr>
        <w:t xml:space="preserve"> </w:t>
      </w:r>
      <w:r>
        <w:rPr>
          <w:rFonts w:ascii="Bookman Old Style" w:hAnsi="Bookman Old Style"/>
          <w:i/>
          <w:szCs w:val="20"/>
        </w:rPr>
        <w:t xml:space="preserve"> </w:t>
      </w:r>
      <w:r w:rsidRPr="00EB0708">
        <w:rPr>
          <w:rFonts w:ascii="Bookman Old Style" w:hAnsi="Bookman Old Style"/>
          <w:i/>
          <w:szCs w:val="20"/>
        </w:rPr>
        <w:t>Improved connectedness through walking infrastructure, green space, pocket parks.</w:t>
      </w:r>
    </w:p>
    <w:p w:rsidR="0083618B" w:rsidRDefault="0083618B" w:rsidP="00A247F5">
      <w:pPr>
        <w:pStyle w:val="NoSpacing"/>
        <w:rPr>
          <w:rFonts w:ascii="Bookman Old Style" w:hAnsi="Bookman Old Style"/>
          <w:szCs w:val="20"/>
          <w:u w:val="single"/>
        </w:rPr>
      </w:pPr>
    </w:p>
    <w:p w:rsidR="00A247F5" w:rsidRPr="00E06180" w:rsidRDefault="00A247F5" w:rsidP="00A247F5">
      <w:pPr>
        <w:pStyle w:val="NoSpacing"/>
        <w:rPr>
          <w:rFonts w:ascii="Bookman Old Style" w:hAnsi="Bookman Old Style"/>
        </w:rPr>
      </w:pPr>
      <w:r w:rsidRPr="00093D24">
        <w:rPr>
          <w:rFonts w:ascii="Bookman Old Style" w:hAnsi="Bookman Old Style"/>
          <w:szCs w:val="20"/>
          <w:u w:val="single"/>
        </w:rPr>
        <w:t>Shawn Newby</w:t>
      </w:r>
      <w:r w:rsidRPr="00F931DB">
        <w:rPr>
          <w:rFonts w:ascii="Bookman Old Style" w:eastAsia="Times New Roman" w:hAnsi="Bookman Old Style" w:cs="Times New Roman"/>
          <w:szCs w:val="20"/>
          <w:lang w:eastAsia="en-CA"/>
        </w:rPr>
        <w:t xml:space="preserve"> </w:t>
      </w:r>
      <w:r>
        <w:rPr>
          <w:rFonts w:ascii="Bookman Old Style" w:eastAsia="Times New Roman" w:hAnsi="Bookman Old Style" w:cs="Times New Roman"/>
          <w:szCs w:val="20"/>
          <w:lang w:eastAsia="en-CA"/>
        </w:rPr>
        <w:t xml:space="preserve">  </w:t>
      </w:r>
      <w:r>
        <w:rPr>
          <w:rFonts w:ascii="Bookman Old Style" w:hAnsi="Bookman Old Style"/>
          <w:szCs w:val="20"/>
        </w:rPr>
        <w:t>“</w:t>
      </w:r>
      <w:r w:rsidRPr="00E06180">
        <w:rPr>
          <w:rFonts w:ascii="Bookman Old Style" w:hAnsi="Bookman Old Style"/>
          <w:szCs w:val="20"/>
        </w:rPr>
        <w:t>New developments should be designed to engage sidewalks and invite pedestrian activity.</w:t>
      </w:r>
      <w:r>
        <w:rPr>
          <w:rFonts w:ascii="Bookman Old Style" w:hAnsi="Bookman Old Style"/>
          <w:szCs w:val="20"/>
        </w:rPr>
        <w:t>”</w:t>
      </w:r>
    </w:p>
    <w:p w:rsidR="00A247F5" w:rsidRPr="00876E7A" w:rsidRDefault="00A247F5" w:rsidP="00A247F5">
      <w:pPr>
        <w:spacing w:line="240" w:lineRule="auto"/>
        <w:rPr>
          <w:rFonts w:ascii="Arial" w:eastAsia="Verdana" w:hAnsi="Arial" w:cs="Arial"/>
          <w:b/>
          <w:sz w:val="20"/>
          <w:szCs w:val="20"/>
        </w:rPr>
      </w:pPr>
    </w:p>
    <w:p w:rsidR="00A247F5" w:rsidRDefault="00A247F5" w:rsidP="00A247F5">
      <w:pPr>
        <w:pStyle w:val="NoSpacing"/>
      </w:pPr>
      <w:r w:rsidRPr="00876E7A">
        <w:t xml:space="preserve"> </w:t>
      </w:r>
      <w:r w:rsidRPr="00466EFB">
        <w:rPr>
          <w:u w:val="single"/>
        </w:rPr>
        <w:t>Teale Phelps Bondaroff</w:t>
      </w:r>
      <w:r w:rsidRPr="005F5B30">
        <w:t xml:space="preserve">    </w:t>
      </w:r>
      <w:r w:rsidRPr="00876E7A">
        <w:t xml:space="preserve">Most of the project objectives are in line with my values and vision for this area, as such it is difficult to prioritize just one specific idea. The overall goal of creating “a more attractive, vibrant and walkable urban centre,” is a key one, as is integrating a wide range of (active and public) transportation options. The area has the potential to be a transportation hub, but it will only be successful if we are to effectively and equitably balance all modes. We should always aspire to develop complete streets when developing our core areas and corridors. </w:t>
      </w:r>
    </w:p>
    <w:p w:rsidR="00A247F5" w:rsidRDefault="00A247F5" w:rsidP="00A247F5">
      <w:pPr>
        <w:pStyle w:val="NoSpacing"/>
      </w:pPr>
      <w:r>
        <w:t xml:space="preserve">     </w:t>
      </w:r>
      <w:r w:rsidRPr="00876E7A">
        <w:t xml:space="preserve">Increased density in this area also comes with a need for increased public space. I live near Rutledge Park, and benefit from the beautiful green space on a daily basis. The area is underserved by public and green spaces, and as such, the goal of creating such spaces in the area, coupled with affordable housing, should be high on the list of priorities. </w:t>
      </w:r>
    </w:p>
    <w:p w:rsidR="00A247F5" w:rsidRDefault="00A247F5" w:rsidP="00A247F5">
      <w:pPr>
        <w:pStyle w:val="NoSpacing"/>
      </w:pPr>
    </w:p>
    <w:p w:rsidR="00353F23" w:rsidRPr="00C21DCC" w:rsidRDefault="00353F23" w:rsidP="00353F23">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Yes, very familiar with the draft recommendations of the Uptown Douglas Corridor Plan.</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 xml:space="preserve">I agree with all the project objectives. I feel it is a good comprehensive plan that will improve transportation linkages in greater Victoria. I am very excited to see this project proceed in the coming years. </w:t>
      </w:r>
    </w:p>
    <w:p w:rsidR="00A247F5" w:rsidRPr="00876E7A" w:rsidRDefault="00A247F5" w:rsidP="00A247F5">
      <w:pPr>
        <w:pStyle w:val="NoSpacing"/>
      </w:pPr>
      <w:bookmarkStart w:id="0" w:name="_GoBack"/>
      <w:bookmarkEnd w:id="0"/>
    </w:p>
    <w:p w:rsidR="00A247F5" w:rsidRPr="00C46C64" w:rsidRDefault="00A247F5" w:rsidP="00A247F5">
      <w:pPr>
        <w:spacing w:after="0" w:line="240" w:lineRule="auto"/>
        <w:rPr>
          <w:rFonts w:ascii="Verdana" w:eastAsia="Times New Roman" w:hAnsi="Verdana" w:cs="Times New Roman"/>
          <w:sz w:val="20"/>
          <w:szCs w:val="20"/>
          <w:lang w:eastAsia="en-CA"/>
        </w:rPr>
      </w:pPr>
      <w:r w:rsidRPr="00C46C64">
        <w:rPr>
          <w:rFonts w:ascii="Verdana" w:eastAsia="Times New Roman" w:hAnsi="Verdana" w:cs="Times New Roman"/>
          <w:sz w:val="20"/>
          <w:szCs w:val="20"/>
          <w:u w:val="single"/>
          <w:lang w:eastAsia="en-CA"/>
        </w:rPr>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Yes I am. I appreciate the focus on creating a pedestrian friendly environment throughout this area as it increases in density. I think that's important, I'd also like to see this area become more bike-friendly.</w:t>
      </w:r>
    </w:p>
    <w:p w:rsidR="00A247F5" w:rsidRDefault="00A247F5" w:rsidP="00A247F5">
      <w:pPr>
        <w:rPr>
          <w:rFonts w:ascii="Times New Roman" w:hAnsi="Times New Roman"/>
          <w:sz w:val="24"/>
          <w:szCs w:val="24"/>
        </w:rPr>
      </w:pPr>
    </w:p>
    <w:p w:rsidR="00A247F5" w:rsidRDefault="00A247F5" w:rsidP="00A247F5">
      <w:pPr>
        <w:tabs>
          <w:tab w:val="left" w:pos="720"/>
        </w:tabs>
        <w:autoSpaceDE w:val="0"/>
        <w:autoSpaceDN w:val="0"/>
        <w:adjustRightInd w:val="0"/>
        <w:spacing w:before="100" w:beforeAutospacing="1" w:after="100" w:afterAutospacing="1" w:line="240" w:lineRule="auto"/>
        <w:rPr>
          <w:rFonts w:ascii="Times New Roman" w:hAnsi="Times New Roman"/>
          <w:sz w:val="24"/>
          <w:szCs w:val="24"/>
        </w:rPr>
      </w:pPr>
      <w:r w:rsidRPr="0025143B">
        <w:rPr>
          <w:rFonts w:ascii="Bookman Old Style" w:eastAsia="Times New Roman" w:hAnsi="Bookman Old Style" w:cs="Bookman Old Style"/>
          <w:sz w:val="20"/>
          <w:szCs w:val="20"/>
          <w:u w:val="single"/>
          <w:lang w:eastAsia="en-CA"/>
        </w:rPr>
        <w:lastRenderedPageBreak/>
        <w:t>Rob Wickson</w:t>
      </w:r>
      <w:r w:rsidRPr="005F5B30">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Please see my answers above, but I would like to see more housing</w:t>
      </w:r>
      <w:r w:rsidRPr="0025143B">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sooner than later combined with a more comprehensive transit hub.  The Oak Street village area has the potential to be a welcome addition to the neighbourhood that would encourage walking and cycling and gives some options for protecting the view corridors.</w:t>
      </w:r>
    </w:p>
    <w:p w:rsidR="00A247F5" w:rsidRDefault="00A247F5" w:rsidP="00A247F5">
      <w:pPr>
        <w:rPr>
          <w:rFonts w:ascii="Times New Roman" w:hAnsi="Times New Roman"/>
          <w:sz w:val="24"/>
          <w:szCs w:val="24"/>
        </w:rPr>
      </w:pPr>
    </w:p>
    <w:p w:rsidR="00DD3D38" w:rsidRDefault="00DD3D38"/>
    <w:sectPr w:rsidR="00D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1FC"/>
    <w:multiLevelType w:val="hybridMultilevel"/>
    <w:tmpl w:val="D2DCE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8"/>
    <w:rsid w:val="00327AE8"/>
    <w:rsid w:val="00353F23"/>
    <w:rsid w:val="0083618B"/>
    <w:rsid w:val="00A247F5"/>
    <w:rsid w:val="00DD3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B5A0-3013-4BD6-BE40-EC0FE1BD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7F5"/>
    <w:pPr>
      <w:spacing w:after="0" w:line="240" w:lineRule="auto"/>
    </w:pPr>
    <w:rPr>
      <w:rFonts w:ascii="Arial" w:hAnsi="Arial"/>
      <w:sz w:val="20"/>
    </w:rPr>
  </w:style>
  <w:style w:type="paragraph" w:styleId="NormalWeb">
    <w:name w:val="Normal (Web)"/>
    <w:basedOn w:val="Normal"/>
    <w:uiPriority w:val="99"/>
    <w:unhideWhenUsed/>
    <w:rsid w:val="00A247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A2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247F5"/>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3</cp:revision>
  <dcterms:created xsi:type="dcterms:W3CDTF">2018-10-11T02:03:00Z</dcterms:created>
  <dcterms:modified xsi:type="dcterms:W3CDTF">2018-10-16T05:13:00Z</dcterms:modified>
</cp:coreProperties>
</file>